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30" w:rsidRDefault="000A0430" w:rsidP="006F6F51">
      <w:pPr>
        <w:spacing w:before="120" w:after="0"/>
        <w:jc w:val="center"/>
        <w:rPr>
          <w:rFonts w:ascii="Times New Roman" w:hAnsi="Times New Roman"/>
          <w:b/>
          <w:sz w:val="28"/>
          <w:szCs w:val="24"/>
        </w:rPr>
      </w:pPr>
    </w:p>
    <w:p w:rsidR="000A0430" w:rsidRPr="000550C6" w:rsidRDefault="000A0430" w:rsidP="009147DB">
      <w:pPr>
        <w:spacing w:after="120"/>
        <w:jc w:val="center"/>
        <w:rPr>
          <w:rFonts w:ascii="Times New Roman" w:hAnsi="Times New Roman"/>
          <w:b/>
          <w:sz w:val="32"/>
          <w:szCs w:val="24"/>
        </w:rPr>
      </w:pPr>
      <w:r w:rsidRPr="00EA4503">
        <w:rPr>
          <w:rFonts w:ascii="Times New Roman" w:hAnsi="Times New Roman"/>
          <w:b/>
          <w:sz w:val="32"/>
          <w:szCs w:val="24"/>
        </w:rPr>
        <w:t>Együttműködési megállapodást kötött a MUISZ és a NÉBIH</w:t>
      </w:r>
    </w:p>
    <w:p w:rsidR="000A0430" w:rsidRDefault="000A0430" w:rsidP="00415663">
      <w:pPr>
        <w:spacing w:after="0"/>
        <w:jc w:val="both"/>
      </w:pPr>
    </w:p>
    <w:p w:rsidR="000A0430" w:rsidRPr="000550C6" w:rsidRDefault="000A0430" w:rsidP="00415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9147DB">
        <w:rPr>
          <w:rFonts w:ascii="Times New Roman" w:hAnsi="Times New Roman"/>
          <w:b/>
          <w:sz w:val="24"/>
          <w:szCs w:val="24"/>
        </w:rPr>
        <w:t xml:space="preserve"> turisták </w:t>
      </w:r>
      <w:r>
        <w:rPr>
          <w:rFonts w:ascii="Times New Roman" w:hAnsi="Times New Roman"/>
          <w:b/>
          <w:sz w:val="24"/>
          <w:szCs w:val="24"/>
        </w:rPr>
        <w:t xml:space="preserve">élelmiszerlánc-biztonsággal kapcsolatos </w:t>
      </w:r>
      <w:r w:rsidRPr="009147DB">
        <w:rPr>
          <w:rFonts w:ascii="Times New Roman" w:hAnsi="Times New Roman"/>
          <w:b/>
          <w:sz w:val="24"/>
          <w:szCs w:val="24"/>
        </w:rPr>
        <w:t xml:space="preserve">célirányos tájékoztatása érdekében együttműködési megállapodást kötött </w:t>
      </w:r>
      <w:r>
        <w:rPr>
          <w:rFonts w:ascii="Times New Roman" w:hAnsi="Times New Roman"/>
          <w:b/>
          <w:sz w:val="24"/>
          <w:szCs w:val="24"/>
        </w:rPr>
        <w:t xml:space="preserve">augusztus 23-án </w:t>
      </w:r>
      <w:r w:rsidRPr="009147DB">
        <w:rPr>
          <w:rFonts w:ascii="Times New Roman" w:hAnsi="Times New Roman"/>
          <w:b/>
          <w:sz w:val="24"/>
          <w:szCs w:val="24"/>
        </w:rPr>
        <w:t xml:space="preserve">a Magyar Utazási Irodák Szövetsége (MUISZ) és a Nemzeti Élelmiszerlánc-biztonsági Hivatal (NÉBIH). A dokumentumot </w:t>
      </w:r>
      <w:smartTag w:uri="urn:schemas-microsoft-com:office:smarttags" w:element="PersonName">
        <w:r w:rsidRPr="009147DB">
          <w:rPr>
            <w:rFonts w:ascii="Times New Roman" w:hAnsi="Times New Roman"/>
            <w:b/>
            <w:sz w:val="24"/>
            <w:szCs w:val="24"/>
          </w:rPr>
          <w:t>dr. Erdei Bálint</w:t>
        </w:r>
      </w:smartTag>
      <w:r w:rsidRPr="009147DB">
        <w:rPr>
          <w:rFonts w:ascii="Times New Roman" w:hAnsi="Times New Roman"/>
          <w:b/>
          <w:sz w:val="24"/>
          <w:szCs w:val="24"/>
        </w:rPr>
        <w:t>, a MUISZ elnöke és dr. Oravecz Márton, a NÉBIH elnöke látta el kézjegyével.</w:t>
      </w:r>
    </w:p>
    <w:p w:rsidR="000A0430" w:rsidRPr="000550C6" w:rsidRDefault="000A0430" w:rsidP="004156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A87">
        <w:rPr>
          <w:rFonts w:ascii="Times New Roman" w:hAnsi="Times New Roman"/>
          <w:sz w:val="24"/>
          <w:szCs w:val="24"/>
        </w:rPr>
        <w:t xml:space="preserve">A kétoldalú megállapodás célja az élelmiszerlánc-biztonság utazással összefüggő kérdéskörének, sokrétű, ugyanakkor összehangolt kommunikációja, többek között a Magyarország környezetére és mezőgazdaságára veszélyes kártevők külföldről történő behurcolásának megelőzése. A kórokozók hazai elterjedésének megelőzésében ugyanis nagy szerepe </w:t>
      </w:r>
      <w:r>
        <w:rPr>
          <w:rFonts w:ascii="Times New Roman" w:hAnsi="Times New Roman"/>
          <w:sz w:val="24"/>
          <w:szCs w:val="24"/>
        </w:rPr>
        <w:t xml:space="preserve">van </w:t>
      </w:r>
      <w:r w:rsidRPr="000B0A87">
        <w:rPr>
          <w:rFonts w:ascii="Times New Roman" w:hAnsi="Times New Roman"/>
          <w:sz w:val="24"/>
          <w:szCs w:val="24"/>
        </w:rPr>
        <w:t>a lakosságnak is.</w:t>
      </w: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323">
        <w:rPr>
          <w:rFonts w:ascii="Times New Roman" w:hAnsi="Times New Roman"/>
          <w:sz w:val="24"/>
          <w:szCs w:val="24"/>
        </w:rPr>
        <w:t>Az utazási irodák érdekképviseletét ellátó Szövetség tagirodái a szervezett utaztatás mintegy 82%-át bonyolítják le, így a hazai turisták igen széles körével állnak kapcsolatban</w:t>
      </w:r>
      <w:r w:rsidRPr="00B14AFD">
        <w:rPr>
          <w:rFonts w:ascii="Times New Roman" w:hAnsi="Times New Roman"/>
          <w:color w:val="FF0000"/>
          <w:sz w:val="24"/>
          <w:szCs w:val="24"/>
        </w:rPr>
        <w:t>.</w:t>
      </w:r>
      <w:r w:rsidRPr="000B0A87">
        <w:rPr>
          <w:rFonts w:ascii="Times New Roman" w:hAnsi="Times New Roman"/>
          <w:sz w:val="24"/>
          <w:szCs w:val="24"/>
        </w:rPr>
        <w:t xml:space="preserve"> A két szervezet együttműködése hozzájárulhat az utazók hatékony tájékoztatásához, ezáltal pedig az utazásokban rejlő élelmiszerlánc-biztonsági kockázatok csökkentéséhez.</w:t>
      </w: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A87">
        <w:rPr>
          <w:rFonts w:ascii="Times New Roman" w:hAnsi="Times New Roman"/>
          <w:sz w:val="24"/>
          <w:szCs w:val="24"/>
        </w:rPr>
        <w:t>A most induló közös munka – a foglalási tapasztalatokhoz igazodva – elsősorban az online felület</w:t>
      </w:r>
      <w:r>
        <w:rPr>
          <w:rFonts w:ascii="Times New Roman" w:hAnsi="Times New Roman"/>
          <w:sz w:val="24"/>
          <w:szCs w:val="24"/>
        </w:rPr>
        <w:t>ek</w:t>
      </w:r>
      <w:r w:rsidRPr="000B0A87">
        <w:rPr>
          <w:rFonts w:ascii="Times New Roman" w:hAnsi="Times New Roman"/>
          <w:sz w:val="24"/>
          <w:szCs w:val="24"/>
        </w:rPr>
        <w:t xml:space="preserve"> nyújtotta lehetőségekre épül. A turisták informálásában szerepet kapnak továbbá a nyomtatott anyagok (pl. plakátok, szórólapok).  </w:t>
      </w: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430" w:rsidRPr="0008010A" w:rsidRDefault="000A0430" w:rsidP="009147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A87">
        <w:rPr>
          <w:rFonts w:ascii="Times New Roman" w:hAnsi="Times New Roman"/>
          <w:sz w:val="24"/>
          <w:szCs w:val="24"/>
        </w:rPr>
        <w:t xml:space="preserve">Az együttműködés égisze alatt a NÉBIH ismeretterjesztő előadások formájában készíti fel az utazási irodák munkatársait az információk átadására. </w:t>
      </w:r>
    </w:p>
    <w:p w:rsidR="000A0430" w:rsidRPr="009147DB" w:rsidRDefault="000A0430" w:rsidP="009147DB">
      <w:pPr>
        <w:spacing w:after="0"/>
        <w:jc w:val="both"/>
        <w:rPr>
          <w:rFonts w:ascii="Times New Roman" w:hAnsi="Times New Roman"/>
          <w:color w:val="192433"/>
          <w:sz w:val="24"/>
          <w:szCs w:val="24"/>
        </w:rPr>
      </w:pPr>
    </w:p>
    <w:p w:rsidR="000A0430" w:rsidRPr="000550C6" w:rsidRDefault="000A0430" w:rsidP="006F6F51">
      <w:pPr>
        <w:spacing w:before="480" w:after="0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2017. augusztus 28</w:t>
      </w:r>
      <w:r w:rsidRPr="000550C6">
        <w:rPr>
          <w:rFonts w:ascii="Times New Roman" w:hAnsi="Times New Roman"/>
          <w:sz w:val="24"/>
          <w:szCs w:val="23"/>
        </w:rPr>
        <w:t>.</w:t>
      </w:r>
    </w:p>
    <w:p w:rsidR="000A0430" w:rsidRDefault="000A0430" w:rsidP="00C06719">
      <w:pPr>
        <w:spacing w:after="0"/>
        <w:jc w:val="right"/>
        <w:rPr>
          <w:rFonts w:ascii="Times New Roman" w:hAnsi="Times New Roman"/>
          <w:sz w:val="24"/>
          <w:szCs w:val="23"/>
        </w:rPr>
      </w:pPr>
      <w:r w:rsidRPr="009147DB">
        <w:rPr>
          <w:rFonts w:ascii="Times New Roman" w:hAnsi="Times New Roman"/>
          <w:sz w:val="24"/>
          <w:szCs w:val="23"/>
        </w:rPr>
        <w:t>Magyar Utazási Irodák Szövetsége</w:t>
      </w:r>
    </w:p>
    <w:p w:rsidR="000A0430" w:rsidRDefault="000A0430" w:rsidP="00C06719">
      <w:pPr>
        <w:spacing w:after="0"/>
        <w:jc w:val="right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és</w:t>
      </w:r>
    </w:p>
    <w:p w:rsidR="000A0430" w:rsidRPr="000550C6" w:rsidRDefault="000A0430" w:rsidP="00C06719">
      <w:pPr>
        <w:spacing w:after="0"/>
        <w:jc w:val="right"/>
        <w:rPr>
          <w:rFonts w:ascii="Times New Roman" w:hAnsi="Times New Roman"/>
          <w:sz w:val="24"/>
          <w:szCs w:val="23"/>
        </w:rPr>
      </w:pPr>
      <w:r w:rsidRPr="000550C6">
        <w:rPr>
          <w:rFonts w:ascii="Times New Roman" w:hAnsi="Times New Roman"/>
          <w:sz w:val="24"/>
          <w:szCs w:val="23"/>
        </w:rPr>
        <w:t>Nemzeti Élelmiszerlánc-biztonsági Hivatal</w:t>
      </w:r>
    </w:p>
    <w:sectPr w:rsidR="000A0430" w:rsidRPr="000550C6" w:rsidSect="002C6522">
      <w:head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30" w:rsidRDefault="000A0430" w:rsidP="00D37AC1">
      <w:pPr>
        <w:spacing w:after="0" w:line="240" w:lineRule="auto"/>
      </w:pPr>
      <w:r>
        <w:separator/>
      </w:r>
    </w:p>
  </w:endnote>
  <w:endnote w:type="continuationSeparator" w:id="0">
    <w:p w:rsidR="000A0430" w:rsidRDefault="000A043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0" w:rsidRPr="009147DB" w:rsidRDefault="000A0430" w:rsidP="009147DB">
    <w:pPr>
      <w:tabs>
        <w:tab w:val="left" w:pos="3686"/>
        <w:tab w:val="left" w:pos="7371"/>
      </w:tabs>
      <w:spacing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yperlink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>
        <w:rPr>
          <w:rStyle w:val="Hyperlink"/>
          <w:sz w:val="16"/>
        </w:rPr>
        <w:t>portal</w:t>
      </w:r>
      <w:r w:rsidRPr="00333B92">
        <w:rPr>
          <w:rStyle w:val="Hyperlink"/>
          <w:sz w:val="16"/>
        </w:rPr>
        <w:t>.nebih.gov.hu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30" w:rsidRDefault="000A0430" w:rsidP="00D37AC1">
      <w:pPr>
        <w:spacing w:after="0" w:line="240" w:lineRule="auto"/>
      </w:pPr>
      <w:r>
        <w:separator/>
      </w:r>
    </w:p>
  </w:footnote>
  <w:footnote w:type="continuationSeparator" w:id="0">
    <w:p w:rsidR="000A0430" w:rsidRDefault="000A043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0" w:rsidRDefault="000A0430" w:rsidP="0065050D">
    <w:pPr>
      <w:pStyle w:val="Header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30" w:rsidRDefault="000A0430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49" type="#_x0000_t75" alt="MUISZ2.jpg" style="position:absolute;margin-left:366.7pt;margin-top:-10.6pt;width:79.3pt;height:74pt;z-index:-251658240;visibility:visible" wrapcoords="-204 0 -204 21382 21600 21382 21600 0 -204 0">
          <v:imagedata r:id="rId1" o:title=""/>
          <w10:wrap type="tight"/>
        </v:shape>
      </w:pict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5.7pt;margin-top:2.45pt;width:201.75pt;height:43.05pt;z-index:251657216" filled="f" strokecolor="white">
          <v:textbox style="mso-next-textbox:#_x0000_s2050">
            <w:txbxContent>
              <w:p w:rsidR="000A0430" w:rsidRPr="00A959E1" w:rsidRDefault="000A0430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Kép 3" o:spid="_x0000_i1026" type="#_x0000_t75" alt="https://intra.nebih.gov.hu/dokumentumtar/ArculatiElemek/N%C3%89BIH_logo/Logot%C3%ADpia/N%C3%89BIH_logo_sz%C3%ADnes.png" style="width:87.75pt;height:40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5E8A"/>
    <w:rsid w:val="000272C4"/>
    <w:rsid w:val="00027705"/>
    <w:rsid w:val="000301A2"/>
    <w:rsid w:val="00031CCE"/>
    <w:rsid w:val="00033200"/>
    <w:rsid w:val="00037490"/>
    <w:rsid w:val="0004146D"/>
    <w:rsid w:val="00043576"/>
    <w:rsid w:val="000550C6"/>
    <w:rsid w:val="00057E00"/>
    <w:rsid w:val="00060035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010A"/>
    <w:rsid w:val="00083544"/>
    <w:rsid w:val="0008419F"/>
    <w:rsid w:val="000866A7"/>
    <w:rsid w:val="00092F40"/>
    <w:rsid w:val="00094E73"/>
    <w:rsid w:val="000A0430"/>
    <w:rsid w:val="000A0B95"/>
    <w:rsid w:val="000A7A04"/>
    <w:rsid w:val="000A7F44"/>
    <w:rsid w:val="000B0A87"/>
    <w:rsid w:val="000B39E7"/>
    <w:rsid w:val="000B4AF8"/>
    <w:rsid w:val="000B722C"/>
    <w:rsid w:val="000C0C46"/>
    <w:rsid w:val="000C5894"/>
    <w:rsid w:val="000C5F9A"/>
    <w:rsid w:val="000D20C1"/>
    <w:rsid w:val="000D5B6B"/>
    <w:rsid w:val="000D661B"/>
    <w:rsid w:val="000D7BCE"/>
    <w:rsid w:val="000E10A7"/>
    <w:rsid w:val="000E162D"/>
    <w:rsid w:val="000E2E00"/>
    <w:rsid w:val="000E518A"/>
    <w:rsid w:val="000E6D1B"/>
    <w:rsid w:val="000F286B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412C1"/>
    <w:rsid w:val="00147480"/>
    <w:rsid w:val="001474EC"/>
    <w:rsid w:val="0015213B"/>
    <w:rsid w:val="001530F0"/>
    <w:rsid w:val="0015654F"/>
    <w:rsid w:val="001621D8"/>
    <w:rsid w:val="0017061A"/>
    <w:rsid w:val="00174B54"/>
    <w:rsid w:val="00177C64"/>
    <w:rsid w:val="00187043"/>
    <w:rsid w:val="00190109"/>
    <w:rsid w:val="00191666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500B"/>
    <w:rsid w:val="0029548F"/>
    <w:rsid w:val="00296626"/>
    <w:rsid w:val="00297BAE"/>
    <w:rsid w:val="002A1E33"/>
    <w:rsid w:val="002A212E"/>
    <w:rsid w:val="002A4765"/>
    <w:rsid w:val="002A548E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2B6C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055B0"/>
    <w:rsid w:val="00415663"/>
    <w:rsid w:val="00415DE0"/>
    <w:rsid w:val="00420162"/>
    <w:rsid w:val="00420A50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80438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48B8"/>
    <w:rsid w:val="00534915"/>
    <w:rsid w:val="00534F17"/>
    <w:rsid w:val="00550A1C"/>
    <w:rsid w:val="0055162E"/>
    <w:rsid w:val="005558FA"/>
    <w:rsid w:val="005576F8"/>
    <w:rsid w:val="00560338"/>
    <w:rsid w:val="00560D13"/>
    <w:rsid w:val="00561AB3"/>
    <w:rsid w:val="005626B6"/>
    <w:rsid w:val="0056404E"/>
    <w:rsid w:val="00567BC3"/>
    <w:rsid w:val="00570281"/>
    <w:rsid w:val="005723D8"/>
    <w:rsid w:val="005774A5"/>
    <w:rsid w:val="0058129B"/>
    <w:rsid w:val="00584F8A"/>
    <w:rsid w:val="00585285"/>
    <w:rsid w:val="005870E6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C7C1D"/>
    <w:rsid w:val="005D0790"/>
    <w:rsid w:val="005D50B4"/>
    <w:rsid w:val="005D5A9E"/>
    <w:rsid w:val="005E0836"/>
    <w:rsid w:val="005E131B"/>
    <w:rsid w:val="005E2522"/>
    <w:rsid w:val="005E5431"/>
    <w:rsid w:val="005E5664"/>
    <w:rsid w:val="005E71E8"/>
    <w:rsid w:val="005E7A65"/>
    <w:rsid w:val="005F40BD"/>
    <w:rsid w:val="005F5290"/>
    <w:rsid w:val="006014A0"/>
    <w:rsid w:val="00605D75"/>
    <w:rsid w:val="00606624"/>
    <w:rsid w:val="0060677C"/>
    <w:rsid w:val="006071F2"/>
    <w:rsid w:val="0061610C"/>
    <w:rsid w:val="00617D77"/>
    <w:rsid w:val="006204D4"/>
    <w:rsid w:val="0062050F"/>
    <w:rsid w:val="00624B04"/>
    <w:rsid w:val="006304F2"/>
    <w:rsid w:val="0063495B"/>
    <w:rsid w:val="00636263"/>
    <w:rsid w:val="00640BA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76A23"/>
    <w:rsid w:val="00681511"/>
    <w:rsid w:val="0068246B"/>
    <w:rsid w:val="00683709"/>
    <w:rsid w:val="006870DB"/>
    <w:rsid w:val="00693FE5"/>
    <w:rsid w:val="00695590"/>
    <w:rsid w:val="006A0C79"/>
    <w:rsid w:val="006B2CA8"/>
    <w:rsid w:val="006C1205"/>
    <w:rsid w:val="006C2CD3"/>
    <w:rsid w:val="006D0196"/>
    <w:rsid w:val="006D1204"/>
    <w:rsid w:val="006D58B4"/>
    <w:rsid w:val="006D727F"/>
    <w:rsid w:val="006E09C7"/>
    <w:rsid w:val="006E3BD6"/>
    <w:rsid w:val="006E4417"/>
    <w:rsid w:val="006E6C14"/>
    <w:rsid w:val="006F6F51"/>
    <w:rsid w:val="00703E88"/>
    <w:rsid w:val="0070569C"/>
    <w:rsid w:val="00711327"/>
    <w:rsid w:val="00715E9F"/>
    <w:rsid w:val="007163C9"/>
    <w:rsid w:val="007220C5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47BB6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3C2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E7323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507FA"/>
    <w:rsid w:val="0086259D"/>
    <w:rsid w:val="00864765"/>
    <w:rsid w:val="008660C5"/>
    <w:rsid w:val="0087275E"/>
    <w:rsid w:val="008775E3"/>
    <w:rsid w:val="0088153C"/>
    <w:rsid w:val="00882353"/>
    <w:rsid w:val="00883D43"/>
    <w:rsid w:val="00890D70"/>
    <w:rsid w:val="00892360"/>
    <w:rsid w:val="00893976"/>
    <w:rsid w:val="00897AFF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10D66"/>
    <w:rsid w:val="00913BD8"/>
    <w:rsid w:val="009142F2"/>
    <w:rsid w:val="009147DB"/>
    <w:rsid w:val="00917C86"/>
    <w:rsid w:val="0092048A"/>
    <w:rsid w:val="00922AC5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A0059D"/>
    <w:rsid w:val="00A00FC5"/>
    <w:rsid w:val="00A07E46"/>
    <w:rsid w:val="00A11227"/>
    <w:rsid w:val="00A137E4"/>
    <w:rsid w:val="00A209A8"/>
    <w:rsid w:val="00A22B6C"/>
    <w:rsid w:val="00A23A89"/>
    <w:rsid w:val="00A25C54"/>
    <w:rsid w:val="00A27F09"/>
    <w:rsid w:val="00A3092C"/>
    <w:rsid w:val="00A424B2"/>
    <w:rsid w:val="00A42BB6"/>
    <w:rsid w:val="00A470A5"/>
    <w:rsid w:val="00A645F0"/>
    <w:rsid w:val="00A6537C"/>
    <w:rsid w:val="00A70BD4"/>
    <w:rsid w:val="00A72813"/>
    <w:rsid w:val="00A73554"/>
    <w:rsid w:val="00A8318B"/>
    <w:rsid w:val="00A86142"/>
    <w:rsid w:val="00A865B6"/>
    <w:rsid w:val="00A9032E"/>
    <w:rsid w:val="00A92B88"/>
    <w:rsid w:val="00A959E1"/>
    <w:rsid w:val="00A96223"/>
    <w:rsid w:val="00AA085F"/>
    <w:rsid w:val="00AA2DE7"/>
    <w:rsid w:val="00AA53B9"/>
    <w:rsid w:val="00AA7AEE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C69"/>
    <w:rsid w:val="00B14AFD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73CE5"/>
    <w:rsid w:val="00B76B36"/>
    <w:rsid w:val="00B77406"/>
    <w:rsid w:val="00B8106F"/>
    <w:rsid w:val="00B8416A"/>
    <w:rsid w:val="00B85FD5"/>
    <w:rsid w:val="00B91701"/>
    <w:rsid w:val="00BA054E"/>
    <w:rsid w:val="00BA4C36"/>
    <w:rsid w:val="00BA51D1"/>
    <w:rsid w:val="00BB1448"/>
    <w:rsid w:val="00BB2FF5"/>
    <w:rsid w:val="00BB56A0"/>
    <w:rsid w:val="00BB6D53"/>
    <w:rsid w:val="00BB73C6"/>
    <w:rsid w:val="00BC0064"/>
    <w:rsid w:val="00BC2039"/>
    <w:rsid w:val="00BC3BD6"/>
    <w:rsid w:val="00BC5797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0EED"/>
    <w:rsid w:val="00C055D1"/>
    <w:rsid w:val="00C06719"/>
    <w:rsid w:val="00C06F5C"/>
    <w:rsid w:val="00C07BE5"/>
    <w:rsid w:val="00C13A1D"/>
    <w:rsid w:val="00C16BE5"/>
    <w:rsid w:val="00C22707"/>
    <w:rsid w:val="00C2677B"/>
    <w:rsid w:val="00C356CC"/>
    <w:rsid w:val="00C36287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2AF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4D7F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D4A9C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76C5"/>
    <w:rsid w:val="00D11133"/>
    <w:rsid w:val="00D20E39"/>
    <w:rsid w:val="00D22400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2115"/>
    <w:rsid w:val="00DB353A"/>
    <w:rsid w:val="00DD04B2"/>
    <w:rsid w:val="00DD0A55"/>
    <w:rsid w:val="00DD3C24"/>
    <w:rsid w:val="00DD40E4"/>
    <w:rsid w:val="00DD582B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6C23"/>
    <w:rsid w:val="00E477EA"/>
    <w:rsid w:val="00E5112D"/>
    <w:rsid w:val="00E53D7E"/>
    <w:rsid w:val="00E55C4B"/>
    <w:rsid w:val="00E602D7"/>
    <w:rsid w:val="00E60B75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503"/>
    <w:rsid w:val="00EA4646"/>
    <w:rsid w:val="00EB1A3F"/>
    <w:rsid w:val="00EB3C01"/>
    <w:rsid w:val="00EB7819"/>
    <w:rsid w:val="00EB7EEC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A10"/>
    <w:rsid w:val="00EF7457"/>
    <w:rsid w:val="00F04E21"/>
    <w:rsid w:val="00F12FE5"/>
    <w:rsid w:val="00F236F8"/>
    <w:rsid w:val="00F23DDB"/>
    <w:rsid w:val="00F24D3F"/>
    <w:rsid w:val="00F24F94"/>
    <w:rsid w:val="00F26D7B"/>
    <w:rsid w:val="00F30BEE"/>
    <w:rsid w:val="00F33927"/>
    <w:rsid w:val="00F4777F"/>
    <w:rsid w:val="00F515F0"/>
    <w:rsid w:val="00F5225B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537"/>
    <w:rsid w:val="00FB633F"/>
    <w:rsid w:val="00FC0C57"/>
    <w:rsid w:val="00FC2BDD"/>
    <w:rsid w:val="00FC33C5"/>
    <w:rsid w:val="00FC5123"/>
    <w:rsid w:val="00FC6BD5"/>
    <w:rsid w:val="00FC7F95"/>
    <w:rsid w:val="00FD761A"/>
    <w:rsid w:val="00FE1BDF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8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511"/>
    <w:rPr>
      <w:rFonts w:ascii="Cambria" w:hAnsi="Cambria" w:cs="Times New Roman"/>
      <w:b/>
      <w:kern w:val="32"/>
      <w:sz w:val="32"/>
      <w:lang w:eastAsia="en-US"/>
    </w:rPr>
  </w:style>
  <w:style w:type="paragraph" w:styleId="Header">
    <w:name w:val="header"/>
    <w:basedOn w:val="Normal"/>
    <w:link w:val="HeaderChar"/>
    <w:uiPriority w:val="99"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A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A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75E2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5E2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A45F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C006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52412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618D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61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8D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1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18DC"/>
    <w:rPr>
      <w:b/>
    </w:rPr>
  </w:style>
  <w:style w:type="paragraph" w:customStyle="1" w:styleId="Default">
    <w:name w:val="Default"/>
    <w:uiPriority w:val="99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590582"/>
    <w:pPr>
      <w:spacing w:after="0" w:line="240" w:lineRule="auto"/>
    </w:pPr>
    <w:rPr>
      <w:rFonts w:ascii="Consolas" w:hAnsi="Consolas"/>
      <w:sz w:val="21"/>
      <w:szCs w:val="21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90582"/>
    <w:rPr>
      <w:rFonts w:ascii="Consolas" w:hAnsi="Consolas" w:cs="Times New Roman"/>
      <w:sz w:val="21"/>
    </w:rPr>
  </w:style>
  <w:style w:type="paragraph" w:customStyle="1" w:styleId="DecimalAligned">
    <w:name w:val="Decimal Aligned"/>
    <w:basedOn w:val="Normal"/>
    <w:uiPriority w:val="99"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99"/>
    <w:rsid w:val="00590582"/>
    <w:rPr>
      <w:rFonts w:eastAsia="Times New Roman"/>
      <w:i/>
      <w:color w:val="808080"/>
      <w:sz w:val="22"/>
      <w:lang w:val="cs-CZ"/>
    </w:rPr>
  </w:style>
  <w:style w:type="paragraph" w:styleId="DocumentMap">
    <w:name w:val="Document Map"/>
    <w:basedOn w:val="Normal"/>
    <w:link w:val="DocumentMapChar"/>
    <w:uiPriority w:val="99"/>
    <w:semiHidden/>
    <w:rsid w:val="00AB522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B522A"/>
    <w:rPr>
      <w:rFonts w:ascii="Tahoma" w:hAnsi="Tahoma" w:cs="Times New Roman"/>
      <w:sz w:val="16"/>
      <w:lang w:eastAsia="en-US"/>
    </w:rPr>
  </w:style>
  <w:style w:type="paragraph" w:styleId="Revision">
    <w:name w:val="Revision"/>
    <w:hidden/>
    <w:uiPriority w:val="99"/>
    <w:semiHidden/>
    <w:rsid w:val="005B1441"/>
    <w:rPr>
      <w:lang w:eastAsia="en-US"/>
    </w:rPr>
  </w:style>
  <w:style w:type="paragraph" w:styleId="ListParagraph">
    <w:name w:val="List Paragraph"/>
    <w:basedOn w:val="Normal"/>
    <w:uiPriority w:val="99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201</Words>
  <Characters>1389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megállapodást kötött a MUISZ és a NÉBIH</dc:title>
  <dc:subject/>
  <dc:creator>Ali Tamás Gábor</dc:creator>
  <cp:keywords/>
  <dc:description/>
  <cp:lastModifiedBy>Muisz 03</cp:lastModifiedBy>
  <cp:revision>4</cp:revision>
  <cp:lastPrinted>2017-08-09T13:36:00Z</cp:lastPrinted>
  <dcterms:created xsi:type="dcterms:W3CDTF">2017-08-25T12:33:00Z</dcterms:created>
  <dcterms:modified xsi:type="dcterms:W3CDTF">2017-08-28T09:03:00Z</dcterms:modified>
</cp:coreProperties>
</file>